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6" w:rsidRPr="00535D9B" w:rsidRDefault="00816516" w:rsidP="00820396">
      <w:pPr>
        <w:jc w:val="center"/>
        <w:rPr>
          <w:b/>
          <w:sz w:val="24"/>
          <w:szCs w:val="24"/>
        </w:rPr>
      </w:pPr>
      <w:r w:rsidRPr="00535D9B">
        <w:rPr>
          <w:b/>
          <w:sz w:val="24"/>
          <w:szCs w:val="24"/>
        </w:rPr>
        <w:t>创新研修课</w:t>
      </w:r>
      <w:r w:rsidRPr="00535D9B">
        <w:rPr>
          <w:rFonts w:hint="eastAsia"/>
          <w:b/>
          <w:sz w:val="24"/>
          <w:szCs w:val="24"/>
        </w:rPr>
        <w:t>“</w:t>
      </w:r>
      <w:r w:rsidR="00820396" w:rsidRPr="00535D9B">
        <w:rPr>
          <w:rFonts w:hint="eastAsia"/>
          <w:b/>
          <w:sz w:val="24"/>
          <w:szCs w:val="24"/>
        </w:rPr>
        <w:t>纯电动</w:t>
      </w:r>
      <w:r w:rsidR="00820396" w:rsidRPr="00535D9B">
        <w:rPr>
          <w:b/>
          <w:sz w:val="24"/>
          <w:szCs w:val="24"/>
        </w:rPr>
        <w:t>汽车车内声品质评价及优化</w:t>
      </w:r>
      <w:r w:rsidRPr="00535D9B">
        <w:rPr>
          <w:rFonts w:hint="eastAsia"/>
          <w:b/>
          <w:sz w:val="24"/>
          <w:szCs w:val="24"/>
        </w:rPr>
        <w:t>”选课</w:t>
      </w:r>
      <w:r w:rsidR="00820396" w:rsidRPr="00535D9B">
        <w:rPr>
          <w:b/>
          <w:sz w:val="24"/>
          <w:szCs w:val="24"/>
        </w:rPr>
        <w:t>报名简历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701"/>
        <w:gridCol w:w="2126"/>
        <w:gridCol w:w="1884"/>
      </w:tblGrid>
      <w:tr w:rsidR="006D7EA4" w:rsidRPr="00535D9B" w:rsidTr="00514964">
        <w:trPr>
          <w:gridAfter w:val="4"/>
          <w:wAfter w:w="6703" w:type="dxa"/>
          <w:trHeight w:val="1583"/>
          <w:jc w:val="center"/>
        </w:trPr>
        <w:tc>
          <w:tcPr>
            <w:tcW w:w="1555" w:type="dxa"/>
            <w:gridSpan w:val="2"/>
          </w:tcPr>
          <w:p w:rsidR="00F928E1" w:rsidRPr="00535D9B" w:rsidRDefault="00F928E1" w:rsidP="00820396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电子版</w:t>
            </w:r>
          </w:p>
          <w:p w:rsidR="00F928E1" w:rsidRPr="00535D9B" w:rsidRDefault="00F928E1" w:rsidP="00514964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1</w:t>
            </w:r>
            <w:r w:rsidRPr="00535D9B">
              <w:rPr>
                <w:rFonts w:hint="eastAsia"/>
                <w:b/>
                <w:sz w:val="18"/>
                <w:szCs w:val="18"/>
              </w:rPr>
              <w:t>寸</w:t>
            </w:r>
            <w:r w:rsidR="00514964" w:rsidRPr="00535D9B">
              <w:rPr>
                <w:rFonts w:hint="eastAsia"/>
                <w:b/>
                <w:sz w:val="18"/>
                <w:szCs w:val="18"/>
              </w:rPr>
              <w:t>个人</w:t>
            </w:r>
            <w:r w:rsidRPr="00535D9B">
              <w:rPr>
                <w:rFonts w:hint="eastAsia"/>
                <w:b/>
                <w:sz w:val="18"/>
                <w:szCs w:val="18"/>
              </w:rPr>
              <w:t>照片</w:t>
            </w:r>
            <w:r w:rsidRPr="00535D9B">
              <w:rPr>
                <w:b/>
                <w:sz w:val="18"/>
                <w:szCs w:val="18"/>
              </w:rPr>
              <w:t>插入此区域</w:t>
            </w:r>
            <w:r w:rsidR="00514964" w:rsidRPr="00535D9B">
              <w:rPr>
                <w:rFonts w:hint="eastAsia"/>
                <w:b/>
                <w:sz w:val="18"/>
                <w:szCs w:val="18"/>
              </w:rPr>
              <w:t>（本</w:t>
            </w:r>
            <w:bookmarkStart w:id="0" w:name="_GoBack"/>
            <w:bookmarkEnd w:id="0"/>
            <w:r w:rsidR="00514964" w:rsidRPr="00535D9B">
              <w:rPr>
                <w:rFonts w:hint="eastAsia"/>
                <w:b/>
                <w:sz w:val="18"/>
                <w:szCs w:val="18"/>
              </w:rPr>
              <w:t>文字可删除）</w:t>
            </w: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个人</w:t>
            </w:r>
          </w:p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概况</w:t>
            </w: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514964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学号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514964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31646" w:rsidTr="00CE0CBE">
        <w:trPr>
          <w:trHeight w:val="297"/>
          <w:jc w:val="center"/>
        </w:trPr>
        <w:tc>
          <w:tcPr>
            <w:tcW w:w="704" w:type="dxa"/>
            <w:vMerge/>
          </w:tcPr>
          <w:p w:rsidR="00F31646" w:rsidRPr="00535D9B" w:rsidRDefault="00F31646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31646" w:rsidRPr="00535D9B" w:rsidRDefault="00F31646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微信</w:t>
            </w:r>
          </w:p>
        </w:tc>
        <w:tc>
          <w:tcPr>
            <w:tcW w:w="5711" w:type="dxa"/>
            <w:gridSpan w:val="3"/>
          </w:tcPr>
          <w:p w:rsidR="00F31646" w:rsidRPr="00535D9B" w:rsidRDefault="00F31646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5711" w:type="dxa"/>
            <w:gridSpan w:val="3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本科专业</w:t>
            </w:r>
          </w:p>
        </w:tc>
        <w:tc>
          <w:tcPr>
            <w:tcW w:w="5711" w:type="dxa"/>
            <w:gridSpan w:val="3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成绩</w:t>
            </w:r>
            <w:r w:rsidR="00340D24" w:rsidRPr="00535D9B">
              <w:rPr>
                <w:rFonts w:hint="eastAsia"/>
                <w:b/>
                <w:sz w:val="18"/>
                <w:szCs w:val="18"/>
              </w:rPr>
              <w:t>年级</w:t>
            </w:r>
            <w:r w:rsidRPr="00535D9B">
              <w:rPr>
                <w:rFonts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成绩占专业百分比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英语四级分数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英语六级分数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43890" w:rsidTr="00062845">
        <w:trPr>
          <w:trHeight w:val="312"/>
          <w:jc w:val="center"/>
        </w:trPr>
        <w:tc>
          <w:tcPr>
            <w:tcW w:w="704" w:type="dxa"/>
            <w:vMerge/>
          </w:tcPr>
          <w:p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43890" w:rsidRPr="00535D9B" w:rsidRDefault="00062845" w:rsidP="00062845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工数成绩</w:t>
            </w:r>
          </w:p>
        </w:tc>
        <w:tc>
          <w:tcPr>
            <w:tcW w:w="1701" w:type="dxa"/>
          </w:tcPr>
          <w:p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3890" w:rsidRPr="00535D9B" w:rsidRDefault="00D9482C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大学英语</w:t>
            </w:r>
            <w:r w:rsidR="00340D24" w:rsidRPr="00535D9B">
              <w:rPr>
                <w:rFonts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884" w:type="dxa"/>
          </w:tcPr>
          <w:p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340D24" w:rsidTr="00062845">
        <w:trPr>
          <w:trHeight w:val="312"/>
          <w:jc w:val="center"/>
        </w:trPr>
        <w:tc>
          <w:tcPr>
            <w:tcW w:w="704" w:type="dxa"/>
            <w:vMerge/>
          </w:tcPr>
          <w:p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40D24" w:rsidRPr="00535D9B" w:rsidRDefault="00D9482C" w:rsidP="00062845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大学物理成绩</w:t>
            </w:r>
          </w:p>
        </w:tc>
        <w:tc>
          <w:tcPr>
            <w:tcW w:w="1701" w:type="dxa"/>
          </w:tcPr>
          <w:p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0D24" w:rsidRPr="00535D9B" w:rsidRDefault="00D9482C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理论力学成绩</w:t>
            </w:r>
          </w:p>
        </w:tc>
        <w:tc>
          <w:tcPr>
            <w:tcW w:w="1884" w:type="dxa"/>
          </w:tcPr>
          <w:p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D9482C" w:rsidTr="00062845">
        <w:trPr>
          <w:trHeight w:val="312"/>
          <w:jc w:val="center"/>
        </w:trPr>
        <w:tc>
          <w:tcPr>
            <w:tcW w:w="704" w:type="dxa"/>
            <w:vMerge/>
          </w:tcPr>
          <w:p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9482C" w:rsidRPr="00535D9B" w:rsidRDefault="00D9482C" w:rsidP="00D9482C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代数与几何成绩</w:t>
            </w:r>
          </w:p>
        </w:tc>
        <w:tc>
          <w:tcPr>
            <w:tcW w:w="1701" w:type="dxa"/>
          </w:tcPr>
          <w:p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9482C" w:rsidRPr="00535D9B" w:rsidRDefault="00AA58AA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C</w:t>
            </w:r>
            <w:r w:rsidRPr="00535D9B">
              <w:rPr>
                <w:rFonts w:hint="eastAsia"/>
                <w:b/>
                <w:sz w:val="18"/>
                <w:szCs w:val="18"/>
              </w:rPr>
              <w:t>语言程序设计成绩</w:t>
            </w:r>
          </w:p>
        </w:tc>
        <w:tc>
          <w:tcPr>
            <w:tcW w:w="1884" w:type="dxa"/>
          </w:tcPr>
          <w:p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掌握的软件</w:t>
            </w:r>
          </w:p>
        </w:tc>
        <w:tc>
          <w:tcPr>
            <w:tcW w:w="5711" w:type="dxa"/>
            <w:gridSpan w:val="3"/>
          </w:tcPr>
          <w:p w:rsidR="00FE25C9" w:rsidRPr="00535D9B" w:rsidRDefault="00FE25C9" w:rsidP="00825CE1">
            <w:pPr>
              <w:jc w:val="left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学生</w:t>
            </w:r>
          </w:p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学生组织</w:t>
            </w: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312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:rsidTr="00062845">
        <w:trPr>
          <w:trHeight w:val="297"/>
          <w:jc w:val="center"/>
        </w:trPr>
        <w:tc>
          <w:tcPr>
            <w:tcW w:w="704" w:type="dxa"/>
            <w:vMerge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科创</w:t>
            </w:r>
          </w:p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活动</w:t>
            </w: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科创项目</w:t>
            </w: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 w:rsidR="00535D9B" w:rsidTr="00062845">
        <w:trPr>
          <w:trHeight w:val="312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312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获奖时间</w:t>
            </w: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奖励名称</w:t>
            </w: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落款的颁发单位</w:t>
            </w: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70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:rsidTr="00062845">
        <w:trPr>
          <w:trHeight w:val="297"/>
          <w:jc w:val="center"/>
        </w:trPr>
        <w:tc>
          <w:tcPr>
            <w:tcW w:w="704" w:type="dxa"/>
            <w:vMerge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478B5" w:rsidTr="00AF4E6A">
        <w:trPr>
          <w:trHeight w:val="297"/>
          <w:jc w:val="center"/>
        </w:trPr>
        <w:tc>
          <w:tcPr>
            <w:tcW w:w="704" w:type="dxa"/>
          </w:tcPr>
          <w:p w:rsidR="00F478B5" w:rsidRPr="00535D9B" w:rsidRDefault="00F478B5" w:rsidP="00F478B5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报名原因</w:t>
            </w:r>
          </w:p>
        </w:tc>
        <w:tc>
          <w:tcPr>
            <w:tcW w:w="7554" w:type="dxa"/>
            <w:gridSpan w:val="5"/>
          </w:tcPr>
          <w:p w:rsidR="00F478B5" w:rsidRPr="00535D9B" w:rsidRDefault="00F478B5" w:rsidP="00C25395">
            <w:pPr>
              <w:jc w:val="left"/>
              <w:rPr>
                <w:sz w:val="18"/>
                <w:szCs w:val="18"/>
              </w:rPr>
            </w:pPr>
          </w:p>
        </w:tc>
      </w:tr>
    </w:tbl>
    <w:p w:rsidR="00535D9B" w:rsidRPr="009E13BD" w:rsidRDefault="00535D9B" w:rsidP="00535D9B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273D9A" w:rsidRDefault="00273D9A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535D9B" w:rsidRPr="00535D9B" w:rsidRDefault="00535D9B" w:rsidP="00273D9A">
      <w:pPr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535D9B">
        <w:rPr>
          <w:rFonts w:ascii="仿宋" w:eastAsia="仿宋" w:hAnsi="仿宋"/>
          <w:b/>
          <w:color w:val="000000" w:themeColor="text1"/>
          <w:sz w:val="24"/>
          <w:szCs w:val="24"/>
        </w:rPr>
        <w:lastRenderedPageBreak/>
        <w:t>报名须知</w:t>
      </w:r>
    </w:p>
    <w:p w:rsidR="00535D9B" w:rsidRPr="00535D9B" w:rsidRDefault="00535D9B" w:rsidP="00535D9B">
      <w:pPr>
        <w:jc w:val="center"/>
        <w:rPr>
          <w:rFonts w:ascii="仿宋" w:eastAsia="仿宋" w:hAnsi="仿宋" w:hint="eastAsia"/>
          <w:b/>
          <w:color w:val="FF0000"/>
          <w:szCs w:val="21"/>
        </w:rPr>
      </w:pPr>
      <w:r w:rsidRPr="00535D9B">
        <w:rPr>
          <w:rFonts w:ascii="仿宋" w:eastAsia="仿宋" w:hAnsi="仿宋" w:hint="eastAsia"/>
          <w:b/>
          <w:color w:val="FF0000"/>
          <w:szCs w:val="21"/>
        </w:rPr>
        <w:t>（</w:t>
      </w:r>
      <w:r w:rsidR="00D954D9">
        <w:rPr>
          <w:rFonts w:ascii="仿宋" w:eastAsia="仿宋" w:hAnsi="仿宋" w:hint="eastAsia"/>
          <w:b/>
          <w:color w:val="FF0000"/>
          <w:szCs w:val="21"/>
        </w:rPr>
        <w:t>此页</w:t>
      </w:r>
      <w:r w:rsidRPr="00535D9B">
        <w:rPr>
          <w:rFonts w:ascii="仿宋" w:eastAsia="仿宋" w:hAnsi="仿宋" w:hint="eastAsia"/>
          <w:b/>
          <w:color w:val="FF0000"/>
          <w:szCs w:val="21"/>
        </w:rPr>
        <w:t>不打印</w:t>
      </w:r>
      <w:r w:rsidR="008D6B14">
        <w:rPr>
          <w:rFonts w:ascii="仿宋" w:eastAsia="仿宋" w:hAnsi="仿宋" w:hint="eastAsia"/>
          <w:b/>
          <w:color w:val="FF0000"/>
          <w:szCs w:val="21"/>
        </w:rPr>
        <w:t>且不提交</w:t>
      </w:r>
      <w:r w:rsidRPr="00535D9B">
        <w:rPr>
          <w:rFonts w:ascii="仿宋" w:eastAsia="仿宋" w:hAnsi="仿宋" w:hint="eastAsia"/>
          <w:b/>
          <w:color w:val="FF0000"/>
          <w:szCs w:val="21"/>
        </w:rPr>
        <w:t>）</w:t>
      </w:r>
    </w:p>
    <w:p w:rsidR="00535D9B" w:rsidRDefault="00535D9B" w:rsidP="00535D9B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 w:rsidRPr="009E13BD">
        <w:rPr>
          <w:rFonts w:ascii="仿宋" w:eastAsia="仿宋" w:hAnsi="仿宋" w:hint="eastAsia"/>
          <w:color w:val="000000" w:themeColor="text1"/>
          <w:szCs w:val="21"/>
        </w:rPr>
        <w:t>下载附件《创新研修课选课纯电动汽车车内声品质评价及优化选课报名简历》，认真</w:t>
      </w:r>
      <w:r w:rsidRPr="00535D9B">
        <w:rPr>
          <w:rFonts w:ascii="仿宋" w:eastAsia="仿宋" w:hAnsi="仿宋" w:hint="eastAsia"/>
          <w:color w:val="FF0000"/>
          <w:szCs w:val="21"/>
        </w:rPr>
        <w:t>填写电子版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并</w:t>
      </w:r>
      <w:r w:rsidRPr="00535D9B">
        <w:rPr>
          <w:rFonts w:ascii="仿宋" w:eastAsia="仿宋" w:hAnsi="仿宋" w:hint="eastAsia"/>
          <w:color w:val="FF0000"/>
          <w:szCs w:val="21"/>
        </w:rPr>
        <w:t>打印为纸质版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后，请在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 w:hint="eastAsia"/>
          <w:color w:val="000000" w:themeColor="text1"/>
          <w:szCs w:val="21"/>
        </w:rPr>
        <w:t>2</w:t>
      </w:r>
      <w:r>
        <w:rPr>
          <w:rFonts w:ascii="仿宋" w:eastAsia="仿宋" w:hAnsi="仿宋"/>
          <w:color w:val="000000" w:themeColor="text1"/>
          <w:szCs w:val="21"/>
        </w:rPr>
        <w:t>7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color w:val="000000" w:themeColor="text1"/>
          <w:szCs w:val="21"/>
        </w:rPr>
        <w:t>前（工作日的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8:30-</w:t>
      </w:r>
      <w:r w:rsidRPr="009E13BD">
        <w:rPr>
          <w:rFonts w:ascii="仿宋" w:eastAsia="仿宋" w:hAnsi="仿宋"/>
          <w:color w:val="000000" w:themeColor="text1"/>
          <w:szCs w:val="21"/>
        </w:rPr>
        <w:t>11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:30和14：30-</w:t>
      </w:r>
      <w:r w:rsidRPr="009E13BD">
        <w:rPr>
          <w:rFonts w:ascii="仿宋" w:eastAsia="仿宋" w:hAnsi="仿宋"/>
          <w:color w:val="000000" w:themeColor="text1"/>
          <w:szCs w:val="21"/>
        </w:rPr>
        <w:t>17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:30</w:t>
      </w:r>
      <w:r>
        <w:rPr>
          <w:rFonts w:ascii="仿宋" w:eastAsia="仿宋" w:hAnsi="仿宋" w:hint="eastAsia"/>
          <w:color w:val="000000" w:themeColor="text1"/>
          <w:szCs w:val="21"/>
        </w:rPr>
        <w:t>）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将纸质版报名</w:t>
      </w:r>
      <w:r>
        <w:rPr>
          <w:rFonts w:ascii="仿宋" w:eastAsia="仿宋" w:hAnsi="仿宋" w:hint="eastAsia"/>
          <w:color w:val="000000" w:themeColor="text1"/>
          <w:szCs w:val="21"/>
        </w:rPr>
        <w:t>简历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交至</w:t>
      </w:r>
      <w:r w:rsidRPr="002B1B6F">
        <w:rPr>
          <w:rFonts w:ascii="仿宋" w:eastAsia="仿宋" w:hAnsi="仿宋" w:hint="eastAsia"/>
          <w:b/>
          <w:color w:val="FF0000"/>
          <w:szCs w:val="21"/>
        </w:rPr>
        <w:t>研究院1号楼北714</w:t>
      </w:r>
      <w:r>
        <w:rPr>
          <w:rFonts w:ascii="仿宋" w:eastAsia="仿宋" w:hAnsi="仿宋" w:hint="eastAsia"/>
          <w:color w:val="000000" w:themeColor="text1"/>
          <w:szCs w:val="21"/>
        </w:rPr>
        <w:t>周生森（1</w:t>
      </w:r>
      <w:r>
        <w:rPr>
          <w:rFonts w:ascii="仿宋" w:eastAsia="仿宋" w:hAnsi="仿宋"/>
          <w:color w:val="000000" w:themeColor="text1"/>
          <w:szCs w:val="21"/>
        </w:rPr>
        <w:t>5588387128</w:t>
      </w:r>
      <w:r>
        <w:rPr>
          <w:rFonts w:ascii="仿宋" w:eastAsia="仿宋" w:hAnsi="仿宋" w:hint="eastAsia"/>
          <w:color w:val="000000" w:themeColor="text1"/>
          <w:szCs w:val="21"/>
        </w:rPr>
        <w:t>）收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，过期不再接收报名简历。</w:t>
      </w:r>
    </w:p>
    <w:p w:rsidR="00535D9B" w:rsidRDefault="00535D9B" w:rsidP="00535D9B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 w:rsidRPr="009E13BD">
        <w:rPr>
          <w:rFonts w:ascii="仿宋" w:eastAsia="仿宋" w:hAnsi="仿宋" w:hint="eastAsia"/>
          <w:color w:val="000000" w:themeColor="text1"/>
          <w:szCs w:val="21"/>
        </w:rPr>
        <w:t>本班名额为</w:t>
      </w:r>
      <w:r>
        <w:rPr>
          <w:rFonts w:ascii="仿宋" w:eastAsia="仿宋" w:hAnsi="仿宋" w:hint="eastAsia"/>
          <w:color w:val="000000" w:themeColor="text1"/>
          <w:szCs w:val="21"/>
        </w:rPr>
        <w:t>有限，为</w:t>
      </w:r>
      <w:r w:rsidRPr="009E13BD">
        <w:rPr>
          <w:rFonts w:ascii="仿宋" w:eastAsia="仿宋" w:hAnsi="仿宋"/>
          <w:color w:val="000000" w:themeColor="text1"/>
          <w:szCs w:val="21"/>
        </w:rPr>
        <w:t>15人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，</w:t>
      </w:r>
      <w:r w:rsidRPr="009E13BD">
        <w:rPr>
          <w:rFonts w:ascii="仿宋" w:eastAsia="仿宋" w:hAnsi="仿宋"/>
          <w:color w:val="000000" w:themeColor="text1"/>
          <w:szCs w:val="21"/>
        </w:rPr>
        <w:t>将根据简历进行筛选</w:t>
      </w:r>
      <w:r>
        <w:rPr>
          <w:rFonts w:ascii="仿宋" w:eastAsia="仿宋" w:hAnsi="仿宋" w:hint="eastAsia"/>
          <w:color w:val="000000" w:themeColor="text1"/>
          <w:szCs w:val="21"/>
        </w:rPr>
        <w:t>：</w:t>
      </w:r>
    </w:p>
    <w:p w:rsidR="00535D9B" w:rsidRDefault="00535D9B" w:rsidP="00535D9B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hint="eastAsia"/>
          <w:color w:val="000000" w:themeColor="text1"/>
          <w:szCs w:val="21"/>
        </w:rPr>
        <w:t>（1）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通过简历筛选的同学将会在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 w:hint="eastAsia"/>
          <w:color w:val="000000" w:themeColor="text1"/>
          <w:szCs w:val="21"/>
        </w:rPr>
        <w:t>2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日1</w:t>
      </w:r>
      <w:r>
        <w:rPr>
          <w:rFonts w:ascii="仿宋" w:eastAsia="仿宋" w:hAnsi="仿宋"/>
          <w:color w:val="000000" w:themeColor="text1"/>
          <w:szCs w:val="21"/>
        </w:rPr>
        <w:t>7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:00前收到选课成功的短信，并请在</w:t>
      </w:r>
      <w:r w:rsidRPr="00737493">
        <w:rPr>
          <w:rFonts w:ascii="仿宋" w:eastAsia="仿宋" w:hAnsi="仿宋" w:hint="eastAsia"/>
          <w:szCs w:val="21"/>
        </w:rPr>
        <w:t>第</w:t>
      </w:r>
      <w:r>
        <w:rPr>
          <w:rFonts w:ascii="仿宋" w:eastAsia="仿宋" w:hAnsi="仿宋"/>
          <w:szCs w:val="21"/>
        </w:rPr>
        <w:t>14</w:t>
      </w:r>
      <w:r w:rsidRPr="00737493">
        <w:rPr>
          <w:rFonts w:ascii="仿宋" w:eastAsia="仿宋" w:hAnsi="仿宋" w:hint="eastAsia"/>
          <w:szCs w:val="21"/>
        </w:rPr>
        <w:t>周-第</w:t>
      </w:r>
      <w:r>
        <w:rPr>
          <w:rFonts w:ascii="仿宋" w:eastAsia="仿宋" w:hAnsi="仿宋"/>
          <w:szCs w:val="21"/>
        </w:rPr>
        <w:t>17</w:t>
      </w:r>
      <w:r w:rsidRPr="00737493">
        <w:rPr>
          <w:rFonts w:ascii="仿宋" w:eastAsia="仿宋" w:hAnsi="仿宋" w:hint="eastAsia"/>
          <w:szCs w:val="21"/>
        </w:rPr>
        <w:t>周的每周六</w:t>
      </w:r>
      <w:r>
        <w:rPr>
          <w:rFonts w:ascii="仿宋" w:eastAsia="仿宋" w:hAnsi="仿宋" w:hint="eastAsia"/>
          <w:szCs w:val="21"/>
        </w:rPr>
        <w:t>（1</w:t>
      </w:r>
      <w:r>
        <w:rPr>
          <w:rFonts w:ascii="仿宋" w:eastAsia="仿宋" w:hAnsi="仿宋"/>
          <w:szCs w:val="21"/>
        </w:rPr>
        <w:t>2月</w:t>
      </w:r>
      <w:r>
        <w:rPr>
          <w:rFonts w:ascii="仿宋" w:eastAsia="仿宋" w:hAnsi="仿宋" w:hint="eastAsia"/>
          <w:szCs w:val="21"/>
        </w:rPr>
        <w:t>7日、1</w:t>
      </w:r>
      <w:r>
        <w:rPr>
          <w:rFonts w:ascii="仿宋" w:eastAsia="仿宋" w:hAnsi="仿宋"/>
          <w:szCs w:val="21"/>
        </w:rPr>
        <w:t>2月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4日</w:t>
      </w:r>
      <w:r>
        <w:rPr>
          <w:rFonts w:ascii="仿宋" w:eastAsia="仿宋" w:hAnsi="仿宋" w:hint="eastAsia"/>
          <w:szCs w:val="21"/>
        </w:rPr>
        <w:t>、1</w:t>
      </w:r>
      <w:r>
        <w:rPr>
          <w:rFonts w:ascii="仿宋" w:eastAsia="仿宋" w:hAnsi="仿宋"/>
          <w:szCs w:val="21"/>
        </w:rPr>
        <w:t>2月21日</w:t>
      </w:r>
      <w:r>
        <w:rPr>
          <w:rFonts w:ascii="仿宋" w:eastAsia="仿宋" w:hAnsi="仿宋" w:hint="eastAsia"/>
          <w:szCs w:val="21"/>
        </w:rPr>
        <w:t>、1</w:t>
      </w:r>
      <w:r>
        <w:rPr>
          <w:rFonts w:ascii="仿宋" w:eastAsia="仿宋" w:hAnsi="仿宋"/>
          <w:szCs w:val="21"/>
        </w:rPr>
        <w:t>2月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8日</w:t>
      </w:r>
      <w:r>
        <w:rPr>
          <w:rFonts w:ascii="仿宋" w:eastAsia="仿宋" w:hAnsi="仿宋" w:hint="eastAsia"/>
          <w:szCs w:val="21"/>
        </w:rPr>
        <w:t>）</w:t>
      </w:r>
      <w:r w:rsidRPr="00737493">
        <w:rPr>
          <w:rFonts w:ascii="仿宋" w:eastAsia="仿宋" w:hAnsi="仿宋" w:hint="eastAsia"/>
          <w:szCs w:val="21"/>
        </w:rPr>
        <w:t>上午8:00-</w:t>
      </w:r>
      <w:r w:rsidRPr="00737493">
        <w:rPr>
          <w:rFonts w:ascii="仿宋" w:eastAsia="仿宋" w:hAnsi="仿宋"/>
          <w:szCs w:val="21"/>
        </w:rPr>
        <w:t>11</w:t>
      </w:r>
      <w:r w:rsidRPr="00737493">
        <w:rPr>
          <w:rFonts w:ascii="仿宋" w:eastAsia="仿宋" w:hAnsi="仿宋" w:hint="eastAsia"/>
          <w:szCs w:val="21"/>
        </w:rPr>
        <w:t>:50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到研究院1号楼南</w:t>
      </w:r>
      <w:r>
        <w:rPr>
          <w:rFonts w:ascii="仿宋" w:eastAsia="仿宋" w:hAnsi="仿宋"/>
          <w:color w:val="000000" w:themeColor="text1"/>
          <w:szCs w:val="21"/>
        </w:rPr>
        <w:t>229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上课。</w:t>
      </w:r>
    </w:p>
    <w:p w:rsidR="00535D9B" w:rsidRPr="00535D9B" w:rsidRDefault="00535D9B" w:rsidP="007607AD">
      <w:pPr>
        <w:ind w:firstLineChars="200" w:firstLine="420"/>
        <w:rPr>
          <w:rFonts w:hint="eastAsia"/>
          <w:b/>
          <w:color w:val="FF0000"/>
        </w:rPr>
      </w:pPr>
      <w:r>
        <w:rPr>
          <w:rFonts w:ascii="仿宋" w:eastAsia="仿宋" w:hAnsi="仿宋" w:hint="eastAsia"/>
          <w:color w:val="000000" w:themeColor="text1"/>
          <w:szCs w:val="21"/>
        </w:rPr>
        <w:t>（2）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若未在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 w:hint="eastAsia"/>
          <w:color w:val="000000" w:themeColor="text1"/>
          <w:szCs w:val="21"/>
        </w:rPr>
        <w:t>2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color w:val="000000" w:themeColor="text1"/>
          <w:szCs w:val="21"/>
        </w:rPr>
        <w:t>17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:00前收到</w:t>
      </w:r>
      <w:r>
        <w:rPr>
          <w:rFonts w:ascii="仿宋" w:eastAsia="仿宋" w:hAnsi="仿宋" w:hint="eastAsia"/>
          <w:color w:val="000000" w:themeColor="text1"/>
          <w:szCs w:val="21"/>
        </w:rPr>
        <w:t>选课</w:t>
      </w:r>
      <w:r>
        <w:rPr>
          <w:rFonts w:ascii="仿宋" w:eastAsia="仿宋" w:hAnsi="仿宋"/>
          <w:color w:val="000000" w:themeColor="text1"/>
          <w:szCs w:val="21"/>
        </w:rPr>
        <w:t>成功的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短信，则为未通过简历筛选、选课未成功</w:t>
      </w:r>
      <w:r>
        <w:rPr>
          <w:rFonts w:ascii="仿宋" w:eastAsia="仿宋" w:hAnsi="仿宋" w:hint="eastAsia"/>
          <w:color w:val="000000" w:themeColor="text1"/>
          <w:szCs w:val="21"/>
        </w:rPr>
        <w:t>。由于</w:t>
      </w:r>
      <w:r>
        <w:rPr>
          <w:rFonts w:ascii="仿宋" w:eastAsia="仿宋" w:hAnsi="仿宋"/>
          <w:color w:val="000000" w:themeColor="text1"/>
          <w:szCs w:val="21"/>
        </w:rPr>
        <w:t>选课人数太多，不再单独</w:t>
      </w:r>
      <w:r>
        <w:rPr>
          <w:rFonts w:ascii="仿宋" w:eastAsia="仿宋" w:hAnsi="仿宋" w:hint="eastAsia"/>
          <w:color w:val="000000" w:themeColor="text1"/>
          <w:szCs w:val="21"/>
        </w:rPr>
        <w:t>短信</w:t>
      </w:r>
      <w:r>
        <w:rPr>
          <w:rFonts w:ascii="仿宋" w:eastAsia="仿宋" w:hAnsi="仿宋"/>
          <w:color w:val="000000" w:themeColor="text1"/>
          <w:szCs w:val="21"/>
        </w:rPr>
        <w:t>通知</w:t>
      </w:r>
      <w:r>
        <w:rPr>
          <w:rFonts w:ascii="仿宋" w:eastAsia="仿宋" w:hAnsi="仿宋" w:hint="eastAsia"/>
          <w:color w:val="000000" w:themeColor="text1"/>
          <w:szCs w:val="21"/>
        </w:rPr>
        <w:t>选课未成功</w:t>
      </w:r>
      <w:r>
        <w:rPr>
          <w:rFonts w:ascii="仿宋" w:eastAsia="仿宋" w:hAnsi="仿宋"/>
          <w:color w:val="000000" w:themeColor="text1"/>
          <w:szCs w:val="21"/>
        </w:rPr>
        <w:t>，敬请谅解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。</w:t>
      </w:r>
    </w:p>
    <w:sectPr w:rsidR="00535D9B" w:rsidRPr="00535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DD" w:rsidRDefault="00A862DD" w:rsidP="00816516">
      <w:r>
        <w:separator/>
      </w:r>
    </w:p>
  </w:endnote>
  <w:endnote w:type="continuationSeparator" w:id="0">
    <w:p w:rsidR="00A862DD" w:rsidRDefault="00A862DD" w:rsidP="008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DD" w:rsidRDefault="00A862DD" w:rsidP="00816516">
      <w:r>
        <w:separator/>
      </w:r>
    </w:p>
  </w:footnote>
  <w:footnote w:type="continuationSeparator" w:id="0">
    <w:p w:rsidR="00A862DD" w:rsidRDefault="00A862DD" w:rsidP="0081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2B"/>
    <w:rsid w:val="00062845"/>
    <w:rsid w:val="00151644"/>
    <w:rsid w:val="00273D9A"/>
    <w:rsid w:val="002B1B6F"/>
    <w:rsid w:val="003240D2"/>
    <w:rsid w:val="00340D24"/>
    <w:rsid w:val="003F2DC9"/>
    <w:rsid w:val="0047651A"/>
    <w:rsid w:val="004844AF"/>
    <w:rsid w:val="00514964"/>
    <w:rsid w:val="00535D9B"/>
    <w:rsid w:val="00543890"/>
    <w:rsid w:val="006D199E"/>
    <w:rsid w:val="006D7EA4"/>
    <w:rsid w:val="007607AD"/>
    <w:rsid w:val="007D778A"/>
    <w:rsid w:val="007E607E"/>
    <w:rsid w:val="00816516"/>
    <w:rsid w:val="00820396"/>
    <w:rsid w:val="00825CE1"/>
    <w:rsid w:val="008D6B14"/>
    <w:rsid w:val="009024E2"/>
    <w:rsid w:val="009044D7"/>
    <w:rsid w:val="009B6C60"/>
    <w:rsid w:val="009C719B"/>
    <w:rsid w:val="00A22A2B"/>
    <w:rsid w:val="00A37F05"/>
    <w:rsid w:val="00A40E22"/>
    <w:rsid w:val="00A862DD"/>
    <w:rsid w:val="00AA58AA"/>
    <w:rsid w:val="00BA66DF"/>
    <w:rsid w:val="00BC1C2B"/>
    <w:rsid w:val="00C25395"/>
    <w:rsid w:val="00C84103"/>
    <w:rsid w:val="00D42DCD"/>
    <w:rsid w:val="00D9482C"/>
    <w:rsid w:val="00D954D9"/>
    <w:rsid w:val="00E559D9"/>
    <w:rsid w:val="00F31646"/>
    <w:rsid w:val="00F478B5"/>
    <w:rsid w:val="00F928E1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F88A-8807-43BA-B7B3-BCCCCDA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65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6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13</cp:revision>
  <dcterms:created xsi:type="dcterms:W3CDTF">2018-03-23T01:12:00Z</dcterms:created>
  <dcterms:modified xsi:type="dcterms:W3CDTF">2019-09-17T08:50:00Z</dcterms:modified>
</cp:coreProperties>
</file>